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1900C98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B85A96">
        <w:rPr>
          <w:szCs w:val="24"/>
        </w:rPr>
        <w:t xml:space="preserve">sprawy:  </w:t>
      </w:r>
      <w:r w:rsidR="00AD63DD" w:rsidRPr="00AD63DD">
        <w:rPr>
          <w:b/>
          <w:bCs/>
          <w:szCs w:val="24"/>
        </w:rPr>
        <w:t>13</w:t>
      </w:r>
      <w:r w:rsidRPr="00B85A96">
        <w:rPr>
          <w:b/>
          <w:bCs/>
          <w:szCs w:val="24"/>
        </w:rPr>
        <w:t>/</w:t>
      </w:r>
      <w:r w:rsidR="00B85A96" w:rsidRPr="00B85A96">
        <w:rPr>
          <w:b/>
          <w:szCs w:val="24"/>
        </w:rPr>
        <w:t>V</w:t>
      </w:r>
      <w:r w:rsidRPr="00B85A96">
        <w:rPr>
          <w:b/>
          <w:szCs w:val="24"/>
        </w:rPr>
        <w:t>/202</w:t>
      </w:r>
      <w:r w:rsidR="0078288E" w:rsidRPr="00B85A96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7D0612">
        <w:rPr>
          <w:szCs w:val="24"/>
        </w:rPr>
        <w:t>10</w:t>
      </w:r>
      <w:r w:rsidR="006D39A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ACFCF7" w14:textId="77777777" w:rsidR="006D39A9" w:rsidRDefault="0071504A" w:rsidP="006D39A9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3E04DD13" w14:textId="77777777" w:rsidR="006D39A9" w:rsidRDefault="006D39A9" w:rsidP="006D39A9">
      <w:pPr>
        <w:jc w:val="center"/>
        <w:rPr>
          <w:b/>
          <w:szCs w:val="24"/>
          <w:lang w:val="x-none"/>
        </w:rPr>
      </w:pPr>
    </w:p>
    <w:p w14:paraId="5882B44F" w14:textId="344858AB" w:rsidR="00AB6BAB" w:rsidRPr="007D0612" w:rsidRDefault="007D0612" w:rsidP="007D0612">
      <w:pPr>
        <w:tabs>
          <w:tab w:val="left" w:pos="709"/>
        </w:tabs>
        <w:ind w:right="70"/>
        <w:jc w:val="both"/>
        <w:rPr>
          <w:b/>
        </w:rPr>
      </w:pPr>
      <w:r>
        <w:rPr>
          <w:b/>
        </w:rPr>
        <w:t xml:space="preserve">Opracowanie dokumentacji projektowej dla zadania pn.: „Przebudowa ul. Kolistej od ul. Lubostroń do ul. Zamiejskiej wraz z uzyskaniem ostatecznej decyzji </w:t>
      </w:r>
      <w:proofErr w:type="spellStart"/>
      <w:r>
        <w:rPr>
          <w:b/>
        </w:rPr>
        <w:t>ZRiD</w:t>
      </w:r>
      <w:proofErr w:type="spellEnd"/>
      <w:r>
        <w:rPr>
          <w:b/>
        </w:rPr>
        <w:t>”</w:t>
      </w:r>
      <w:r w:rsidR="006D39A9">
        <w:rPr>
          <w:b/>
          <w:szCs w:val="24"/>
        </w:rPr>
        <w:t>,</w:t>
      </w:r>
    </w:p>
    <w:p w14:paraId="2722A2EA" w14:textId="77777777" w:rsidR="00AB6BAB" w:rsidRDefault="00AB6BAB" w:rsidP="00AB6BAB">
      <w:pPr>
        <w:jc w:val="center"/>
        <w:rPr>
          <w:b/>
          <w:szCs w:val="24"/>
        </w:rPr>
      </w:pPr>
    </w:p>
    <w:p w14:paraId="7A9BF016" w14:textId="1C1E7BDE" w:rsidR="0071504A" w:rsidRPr="001C2A9A" w:rsidRDefault="0071504A" w:rsidP="00AB6BAB">
      <w:pPr>
        <w:jc w:val="center"/>
        <w:rPr>
          <w:bCs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</w:t>
      </w:r>
      <w:r w:rsidRPr="001C2A9A">
        <w:rPr>
          <w:bCs/>
          <w:szCs w:val="24"/>
        </w:rPr>
        <w:t>Zarząd Dróg Miasta Krakowa, ul. Centralna 53, 31-586 Kraków</w:t>
      </w:r>
    </w:p>
    <w:p w14:paraId="364C3679" w14:textId="77777777" w:rsidR="0071504A" w:rsidRDefault="0071504A" w:rsidP="00AB6BAB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6D0B0C3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3F1A2D2A" w14:textId="77777777" w:rsidR="00AB6BAB" w:rsidRPr="00097936" w:rsidRDefault="00AB6BAB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9F3" w14:textId="77777777" w:rsidR="00C362B3" w:rsidRDefault="00C362B3">
      <w:r>
        <w:separator/>
      </w:r>
    </w:p>
  </w:endnote>
  <w:endnote w:type="continuationSeparator" w:id="0">
    <w:p w14:paraId="32AF9C43" w14:textId="77777777"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181" w14:textId="77777777" w:rsidR="00C362B3" w:rsidRDefault="00C362B3">
      <w:r>
        <w:separator/>
      </w:r>
    </w:p>
  </w:footnote>
  <w:footnote w:type="continuationSeparator" w:id="0">
    <w:p w14:paraId="60D0A1D2" w14:textId="77777777" w:rsidR="00C362B3" w:rsidRDefault="00C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334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958462">
    <w:abstractNumId w:val="3"/>
  </w:num>
  <w:num w:numId="3" w16cid:durableId="33045567">
    <w:abstractNumId w:val="2"/>
  </w:num>
  <w:num w:numId="4" w16cid:durableId="47444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2847"/>
    <w:rsid w:val="0003348F"/>
    <w:rsid w:val="000421B7"/>
    <w:rsid w:val="00097936"/>
    <w:rsid w:val="000A69A5"/>
    <w:rsid w:val="00106B7D"/>
    <w:rsid w:val="001205E5"/>
    <w:rsid w:val="00185111"/>
    <w:rsid w:val="001C2A9A"/>
    <w:rsid w:val="001D16C6"/>
    <w:rsid w:val="001D29CC"/>
    <w:rsid w:val="0021451C"/>
    <w:rsid w:val="00217A4F"/>
    <w:rsid w:val="00236826"/>
    <w:rsid w:val="002966E9"/>
    <w:rsid w:val="002D3A45"/>
    <w:rsid w:val="002F64CD"/>
    <w:rsid w:val="003229F8"/>
    <w:rsid w:val="00327A3F"/>
    <w:rsid w:val="00330D0A"/>
    <w:rsid w:val="003B7CE7"/>
    <w:rsid w:val="003F0E4B"/>
    <w:rsid w:val="00413AF0"/>
    <w:rsid w:val="0044151B"/>
    <w:rsid w:val="004E2C7F"/>
    <w:rsid w:val="005770A1"/>
    <w:rsid w:val="005B0241"/>
    <w:rsid w:val="005D5093"/>
    <w:rsid w:val="005D7A56"/>
    <w:rsid w:val="00617918"/>
    <w:rsid w:val="00626FBD"/>
    <w:rsid w:val="00634E46"/>
    <w:rsid w:val="0066234A"/>
    <w:rsid w:val="006A4B7B"/>
    <w:rsid w:val="006C4FEA"/>
    <w:rsid w:val="006D39A9"/>
    <w:rsid w:val="006F144C"/>
    <w:rsid w:val="006F2B87"/>
    <w:rsid w:val="00705C5E"/>
    <w:rsid w:val="00711FFC"/>
    <w:rsid w:val="0071504A"/>
    <w:rsid w:val="00763298"/>
    <w:rsid w:val="0078288E"/>
    <w:rsid w:val="007B0F3F"/>
    <w:rsid w:val="007B5642"/>
    <w:rsid w:val="007B5A39"/>
    <w:rsid w:val="007D0612"/>
    <w:rsid w:val="008367CD"/>
    <w:rsid w:val="008747A3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B6BAB"/>
    <w:rsid w:val="00AC1014"/>
    <w:rsid w:val="00AD63DD"/>
    <w:rsid w:val="00AE1533"/>
    <w:rsid w:val="00AE3DFE"/>
    <w:rsid w:val="00B85A96"/>
    <w:rsid w:val="00B96FD4"/>
    <w:rsid w:val="00BE43D6"/>
    <w:rsid w:val="00C04709"/>
    <w:rsid w:val="00C1454E"/>
    <w:rsid w:val="00C267A5"/>
    <w:rsid w:val="00C362B3"/>
    <w:rsid w:val="00C40B94"/>
    <w:rsid w:val="00C47964"/>
    <w:rsid w:val="00C54199"/>
    <w:rsid w:val="00C85274"/>
    <w:rsid w:val="00CE5A43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2022-05-16T11:02:00Z</dcterms:created>
  <dcterms:modified xsi:type="dcterms:W3CDTF">2022-05-18T07:17:00Z</dcterms:modified>
</cp:coreProperties>
</file>