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443FDFA3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083DD7">
        <w:rPr>
          <w:b/>
          <w:bCs/>
          <w:szCs w:val="24"/>
        </w:rPr>
        <w:t>4</w:t>
      </w:r>
      <w:r w:rsidR="00695D2B" w:rsidRPr="009155CE">
        <w:rPr>
          <w:b/>
          <w:bCs/>
          <w:szCs w:val="24"/>
        </w:rPr>
        <w:t>/</w:t>
      </w:r>
      <w:r w:rsidR="00A5095A">
        <w:rPr>
          <w:b/>
          <w:szCs w:val="24"/>
        </w:rPr>
        <w:t>I</w:t>
      </w:r>
      <w:r w:rsidR="00083DD7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</w:t>
      </w:r>
      <w:r w:rsidR="00083DD7">
        <w:rPr>
          <w:szCs w:val="24"/>
        </w:rPr>
        <w:t xml:space="preserve">          </w:t>
      </w:r>
      <w:r w:rsidR="00695D2B">
        <w:rPr>
          <w:szCs w:val="24"/>
        </w:rPr>
        <w:t xml:space="preserve">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444A5E1D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  <w:r w:rsidR="00083DD7">
        <w:rPr>
          <w:szCs w:val="24"/>
        </w:rPr>
        <w:t xml:space="preserve">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227752EA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617340FC" w14:textId="77777777" w:rsidR="00083DD7" w:rsidRDefault="00083DD7" w:rsidP="00083DD7">
      <w:pPr>
        <w:jc w:val="center"/>
      </w:pPr>
      <w:r w:rsidRPr="0024483A">
        <w:rPr>
          <w:b/>
          <w:szCs w:val="24"/>
        </w:rPr>
        <w:t>Utrzymanie, konserwacja i naprawy oraz pełnienie funkcji operatora złączy energetycznych w latach 2021 – 2023</w:t>
      </w:r>
    </w:p>
    <w:p w14:paraId="5A2E3EB2" w14:textId="77777777" w:rsidR="00A5095A" w:rsidRDefault="00A5095A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1C0B556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3F3" w14:textId="77777777" w:rsidR="00021522" w:rsidRDefault="00021522">
      <w:r>
        <w:separator/>
      </w:r>
    </w:p>
  </w:endnote>
  <w:endnote w:type="continuationSeparator" w:id="0">
    <w:p w14:paraId="7F1DF286" w14:textId="77777777" w:rsidR="00021522" w:rsidRDefault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8EE" w14:textId="77777777" w:rsidR="00021522" w:rsidRDefault="00021522">
      <w:r>
        <w:separator/>
      </w:r>
    </w:p>
  </w:footnote>
  <w:footnote w:type="continuationSeparator" w:id="0">
    <w:p w14:paraId="1F510929" w14:textId="77777777" w:rsidR="00021522" w:rsidRDefault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83DD7"/>
    <w:rsid w:val="000B07E6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9149F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32D51"/>
    <w:rsid w:val="00747075"/>
    <w:rsid w:val="0074783A"/>
    <w:rsid w:val="00794BB0"/>
    <w:rsid w:val="007B57EB"/>
    <w:rsid w:val="007D7023"/>
    <w:rsid w:val="00890D15"/>
    <w:rsid w:val="008A1513"/>
    <w:rsid w:val="008C2EE1"/>
    <w:rsid w:val="008E02E7"/>
    <w:rsid w:val="009155CE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095A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CF3F47"/>
    <w:rsid w:val="00CF7152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E6491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2021-10-04T16:54:00Z</dcterms:created>
  <dcterms:modified xsi:type="dcterms:W3CDTF">2021-10-04T16:54:00Z</dcterms:modified>
</cp:coreProperties>
</file>